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67" w:rsidRPr="00D90667" w:rsidRDefault="00D90667" w:rsidP="00770970">
      <w:pPr>
        <w:spacing w:line="360" w:lineRule="auto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fldChar w:fldCharType="begin"/>
      </w:r>
      <w:r>
        <w:rPr>
          <w:rFonts w:ascii="Mazda Type" w:hAnsi="Mazda Type"/>
          <w:sz w:val="20"/>
          <w:szCs w:val="20"/>
          <w:lang w:val="de-AT"/>
        </w:rPr>
        <w:instrText xml:space="preserve"> HYPERLINK "http://</w:instrText>
      </w:r>
      <w:r w:rsidRPr="00D90667">
        <w:rPr>
          <w:rFonts w:ascii="Mazda Type" w:hAnsi="Mazda Type"/>
          <w:sz w:val="20"/>
          <w:szCs w:val="20"/>
          <w:lang w:val="de-AT"/>
        </w:rPr>
        <w:instrText>www.mazda-newsroom.at/mx-30-online-bonus-4-jahre-service-und-5-jahre-garantie-inklusive</w:instrText>
      </w:r>
      <w:r>
        <w:rPr>
          <w:rFonts w:ascii="Mazda Type" w:hAnsi="Mazda Type"/>
          <w:sz w:val="20"/>
          <w:szCs w:val="20"/>
          <w:lang w:val="de-AT"/>
        </w:rPr>
        <w:instrText xml:space="preserve">" </w:instrText>
      </w:r>
      <w:r>
        <w:rPr>
          <w:rFonts w:ascii="Mazda Type" w:hAnsi="Mazda Type"/>
          <w:sz w:val="20"/>
          <w:szCs w:val="20"/>
          <w:lang w:val="de-AT"/>
        </w:rPr>
        <w:fldChar w:fldCharType="separate"/>
      </w:r>
      <w:r w:rsidRPr="006C0C17">
        <w:rPr>
          <w:rStyle w:val="Hyperlink"/>
          <w:rFonts w:ascii="Mazda Type" w:hAnsi="Mazda Type" w:cstheme="minorBidi"/>
          <w:sz w:val="20"/>
          <w:szCs w:val="20"/>
          <w:lang w:val="de-AT"/>
        </w:rPr>
        <w:t>www.mazda-newsroom.at/mx-30-online-bonus-4-jahre-service-und-5-jahre-garantie-inklusive</w:t>
      </w:r>
      <w:r>
        <w:rPr>
          <w:rFonts w:ascii="Mazda Type" w:hAnsi="Mazda Type"/>
          <w:sz w:val="20"/>
          <w:szCs w:val="20"/>
          <w:lang w:val="de-AT"/>
        </w:rPr>
        <w:fldChar w:fldCharType="end"/>
      </w:r>
      <w:r>
        <w:rPr>
          <w:rFonts w:ascii="Mazda Type" w:hAnsi="Mazda Type"/>
          <w:sz w:val="20"/>
          <w:szCs w:val="20"/>
          <w:lang w:val="de-AT"/>
        </w:rPr>
        <w:t xml:space="preserve"> </w:t>
      </w:r>
    </w:p>
    <w:p w:rsidR="00770970" w:rsidRDefault="00FD4A83" w:rsidP="00770970">
      <w:pPr>
        <w:spacing w:line="360" w:lineRule="auto"/>
        <w:rPr>
          <w:rFonts w:ascii="Mazda Type Medium" w:hAnsi="Mazda Type Medium"/>
          <w:sz w:val="30"/>
          <w:szCs w:val="30"/>
          <w:lang w:val="de-AT"/>
        </w:rPr>
      </w:pPr>
      <w:r w:rsidRPr="00FD4A83">
        <w:rPr>
          <w:rFonts w:ascii="Mazda Type Medium" w:hAnsi="Mazda Type Medium"/>
          <w:sz w:val="30"/>
          <w:szCs w:val="30"/>
          <w:lang w:val="de-AT"/>
        </w:rPr>
        <w:t>MX-30 Online Bonus</w:t>
      </w:r>
      <w:r w:rsidR="00300FC6">
        <w:rPr>
          <w:rFonts w:ascii="Mazda Type Medium" w:hAnsi="Mazda Type Medium"/>
          <w:sz w:val="30"/>
          <w:szCs w:val="30"/>
          <w:lang w:val="de-AT"/>
        </w:rPr>
        <w:t>: 4 Jahre Service und 5 Jahre Garantie inklusive</w:t>
      </w:r>
    </w:p>
    <w:p w:rsidR="00D70BEF" w:rsidRDefault="00D70BEF" w:rsidP="006A1955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>
        <w:rPr>
          <w:rFonts w:ascii="Mazda Type Medium" w:hAnsi="Mazda Type Medium"/>
          <w:sz w:val="20"/>
          <w:szCs w:val="20"/>
          <w:lang w:val="de-AT"/>
        </w:rPr>
        <w:t xml:space="preserve">Rundum sorglos beim </w:t>
      </w:r>
      <w:r w:rsidR="00A32B42">
        <w:rPr>
          <w:rFonts w:ascii="Mazda Type Medium" w:hAnsi="Mazda Type Medium"/>
          <w:sz w:val="20"/>
          <w:szCs w:val="20"/>
          <w:lang w:val="de-AT"/>
        </w:rPr>
        <w:t>Elektroautokauf</w:t>
      </w:r>
      <w:r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EA139D">
        <w:rPr>
          <w:rFonts w:ascii="Mazda Type Medium" w:hAnsi="Mazda Type Medium"/>
          <w:sz w:val="20"/>
          <w:szCs w:val="20"/>
          <w:lang w:val="de-AT"/>
        </w:rPr>
        <w:t xml:space="preserve">geht jetzt </w:t>
      </w:r>
      <w:r w:rsidR="00563815">
        <w:rPr>
          <w:rFonts w:ascii="Mazda Type Medium" w:hAnsi="Mazda Type Medium"/>
          <w:sz w:val="20"/>
          <w:szCs w:val="20"/>
          <w:lang w:val="de-AT"/>
        </w:rPr>
        <w:t>dank</w:t>
      </w:r>
      <w:r w:rsidR="0022149A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>MX-30 Online Bonus</w:t>
      </w:r>
      <w:r w:rsidR="00EA139D">
        <w:rPr>
          <w:rFonts w:ascii="Mazda Type Medium" w:hAnsi="Mazda Type Medium"/>
          <w:sz w:val="20"/>
          <w:szCs w:val="20"/>
          <w:lang w:val="de-AT"/>
        </w:rPr>
        <w:t xml:space="preserve"> ganz einfach</w:t>
      </w:r>
      <w:r>
        <w:rPr>
          <w:rFonts w:ascii="Mazda Type Medium" w:hAnsi="Mazda Type Medium"/>
          <w:sz w:val="20"/>
          <w:szCs w:val="20"/>
          <w:lang w:val="de-AT"/>
        </w:rPr>
        <w:t>. Denn für jede Probefahrtsbuchung oder Angebotsanfrage</w:t>
      </w:r>
      <w:r w:rsidR="0089697B">
        <w:rPr>
          <w:rFonts w:ascii="Mazda Type Medium" w:hAnsi="Mazda Type Medium"/>
          <w:sz w:val="20"/>
          <w:szCs w:val="20"/>
          <w:lang w:val="de-AT"/>
        </w:rPr>
        <w:t xml:space="preserve"> </w:t>
      </w:r>
      <w:r>
        <w:rPr>
          <w:rFonts w:ascii="Mazda Type Medium" w:hAnsi="Mazda Type Medium"/>
          <w:sz w:val="20"/>
          <w:szCs w:val="20"/>
          <w:lang w:val="de-AT"/>
        </w:rPr>
        <w:t xml:space="preserve">auf </w:t>
      </w:r>
      <w:hyperlink r:id="rId9" w:history="1">
        <w:r w:rsidRPr="003D167F">
          <w:rPr>
            <w:rStyle w:val="Hyperlink"/>
            <w:rFonts w:ascii="Mazda Type Medium" w:hAnsi="Mazda Type Medium" w:cstheme="minorBidi"/>
            <w:sz w:val="20"/>
            <w:szCs w:val="20"/>
            <w:lang w:val="de-AT"/>
          </w:rPr>
          <w:t>www.mazda.at</w:t>
        </w:r>
      </w:hyperlink>
      <w:r>
        <w:rPr>
          <w:rFonts w:ascii="Mazda Type Medium" w:hAnsi="Mazda Type Medium"/>
          <w:sz w:val="20"/>
          <w:szCs w:val="20"/>
          <w:lang w:val="de-AT"/>
        </w:rPr>
        <w:t xml:space="preserve"> gibt es</w:t>
      </w:r>
      <w:r w:rsidR="00563815">
        <w:rPr>
          <w:rFonts w:ascii="Mazda Type Medium" w:hAnsi="Mazda Type Medium"/>
          <w:sz w:val="20"/>
          <w:szCs w:val="20"/>
          <w:lang w:val="de-AT"/>
        </w:rPr>
        <w:t xml:space="preserve"> </w:t>
      </w:r>
      <w:r w:rsidR="006A1955">
        <w:rPr>
          <w:rFonts w:ascii="Mazda Type Medium" w:hAnsi="Mazda Type Medium"/>
          <w:sz w:val="20"/>
          <w:szCs w:val="20"/>
          <w:lang w:val="de-AT"/>
        </w:rPr>
        <w:t xml:space="preserve">ab sofort </w:t>
      </w:r>
      <w:r>
        <w:rPr>
          <w:rFonts w:ascii="Mazda Type Medium" w:hAnsi="Mazda Type Medium"/>
          <w:sz w:val="20"/>
          <w:szCs w:val="20"/>
          <w:lang w:val="de-AT"/>
        </w:rPr>
        <w:t xml:space="preserve">einen Gutschein für </w:t>
      </w:r>
      <w:r w:rsidR="00E646F9">
        <w:rPr>
          <w:rFonts w:ascii="Mazda Type Medium" w:hAnsi="Mazda Type Medium"/>
          <w:sz w:val="20"/>
          <w:szCs w:val="20"/>
          <w:lang w:val="de-AT"/>
        </w:rPr>
        <w:t>vier</w:t>
      </w:r>
      <w:r>
        <w:rPr>
          <w:rFonts w:ascii="Mazda Type Medium" w:hAnsi="Mazda Type Medium"/>
          <w:sz w:val="20"/>
          <w:szCs w:val="20"/>
          <w:lang w:val="de-AT"/>
        </w:rPr>
        <w:t xml:space="preserve"> Jahre Service und </w:t>
      </w:r>
      <w:r w:rsidR="00E646F9">
        <w:rPr>
          <w:rFonts w:ascii="Mazda Type Medium" w:hAnsi="Mazda Type Medium"/>
          <w:sz w:val="20"/>
          <w:szCs w:val="20"/>
          <w:lang w:val="de-AT"/>
        </w:rPr>
        <w:t>fünf</w:t>
      </w:r>
      <w:r>
        <w:rPr>
          <w:rFonts w:ascii="Mazda Type Medium" w:hAnsi="Mazda Type Medium"/>
          <w:sz w:val="20"/>
          <w:szCs w:val="20"/>
          <w:lang w:val="de-AT"/>
        </w:rPr>
        <w:t xml:space="preserve"> Jahre Garantie</w:t>
      </w:r>
      <w:r w:rsidR="006145A2">
        <w:rPr>
          <w:rFonts w:ascii="Mazda Type Medium" w:hAnsi="Mazda Type Medium"/>
          <w:sz w:val="20"/>
          <w:szCs w:val="20"/>
          <w:lang w:val="de-AT"/>
        </w:rPr>
        <w:t>,</w:t>
      </w:r>
      <w:r>
        <w:rPr>
          <w:rFonts w:ascii="Mazda Type Medium" w:hAnsi="Mazda Type Medium"/>
          <w:sz w:val="20"/>
          <w:szCs w:val="20"/>
          <w:lang w:val="de-AT"/>
        </w:rPr>
        <w:t xml:space="preserve"> einzulösen beim Kauf eines neuen Mazda MX-30. </w:t>
      </w:r>
    </w:p>
    <w:p w:rsidR="00D214D3" w:rsidRDefault="00D214D3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6145A2" w:rsidRDefault="004530DC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 xml:space="preserve">Jetzt ist der richtige Zeitpunkt, um über </w:t>
      </w:r>
      <w:r w:rsidR="006145A2">
        <w:rPr>
          <w:rFonts w:ascii="Mazda Type" w:hAnsi="Mazda Type"/>
          <w:sz w:val="20"/>
          <w:szCs w:val="20"/>
          <w:lang w:val="de-AT"/>
        </w:rPr>
        <w:t>den Kauf eines</w:t>
      </w:r>
      <w:r>
        <w:rPr>
          <w:rFonts w:ascii="Mazda Type" w:hAnsi="Mazda Type"/>
          <w:sz w:val="20"/>
          <w:szCs w:val="20"/>
          <w:lang w:val="de-AT"/>
        </w:rPr>
        <w:t xml:space="preserve"> rein elektrisch betriebenen Mazda MX-30 nachzudenken. Denn auf alle Kunden, die sich bis Ende September auf </w:t>
      </w:r>
      <w:hyperlink r:id="rId10" w:history="1">
        <w:r w:rsidRPr="002308BB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</w:t>
        </w:r>
      </w:hyperlink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A13843">
        <w:rPr>
          <w:rFonts w:ascii="Mazda Type" w:hAnsi="Mazda Type"/>
          <w:sz w:val="20"/>
          <w:szCs w:val="20"/>
          <w:lang w:val="de-AT"/>
        </w:rPr>
        <w:t xml:space="preserve">für eine </w:t>
      </w:r>
      <w:r>
        <w:rPr>
          <w:rFonts w:ascii="Mazda Type" w:hAnsi="Mazda Type"/>
          <w:sz w:val="20"/>
          <w:szCs w:val="20"/>
          <w:lang w:val="de-AT"/>
        </w:rPr>
        <w:t xml:space="preserve">Probefahrt </w:t>
      </w:r>
      <w:r w:rsidR="0089697B">
        <w:rPr>
          <w:rFonts w:ascii="Mazda Type" w:hAnsi="Mazda Type"/>
          <w:sz w:val="20"/>
          <w:szCs w:val="20"/>
          <w:lang w:val="de-AT"/>
        </w:rPr>
        <w:t xml:space="preserve">mit dem MX-30 </w:t>
      </w:r>
      <w:r w:rsidR="00A13843">
        <w:rPr>
          <w:rFonts w:ascii="Mazda Type" w:hAnsi="Mazda Type"/>
          <w:sz w:val="20"/>
          <w:szCs w:val="20"/>
          <w:lang w:val="de-AT"/>
        </w:rPr>
        <w:t xml:space="preserve">anmelden </w:t>
      </w:r>
      <w:r>
        <w:rPr>
          <w:rFonts w:ascii="Mazda Type" w:hAnsi="Mazda Type"/>
          <w:sz w:val="20"/>
          <w:szCs w:val="20"/>
          <w:lang w:val="de-AT"/>
        </w:rPr>
        <w:t>oder ein unverbindliches Angebot anfordern, wartet ei</w:t>
      </w:r>
      <w:r w:rsidR="00A13843">
        <w:rPr>
          <w:rFonts w:ascii="Mazda Type" w:hAnsi="Mazda Type"/>
          <w:sz w:val="20"/>
          <w:szCs w:val="20"/>
          <w:lang w:val="de-AT"/>
        </w:rPr>
        <w:t>n persönlicher Online-Gutschein</w:t>
      </w:r>
      <w:r>
        <w:rPr>
          <w:rFonts w:ascii="Mazda Type" w:hAnsi="Mazda Type"/>
          <w:sz w:val="20"/>
          <w:szCs w:val="20"/>
          <w:lang w:val="de-AT"/>
        </w:rPr>
        <w:t xml:space="preserve">, der beim Kauf </w:t>
      </w:r>
      <w:r w:rsidR="0022149A">
        <w:rPr>
          <w:rFonts w:ascii="Mazda Type" w:hAnsi="Mazda Type"/>
          <w:sz w:val="20"/>
          <w:szCs w:val="20"/>
          <w:lang w:val="de-AT"/>
        </w:rPr>
        <w:t>des Elektro-SUV</w:t>
      </w:r>
      <w:r>
        <w:rPr>
          <w:rFonts w:ascii="Mazda Type" w:hAnsi="Mazda Type"/>
          <w:sz w:val="20"/>
          <w:szCs w:val="20"/>
          <w:lang w:val="de-AT"/>
        </w:rPr>
        <w:t xml:space="preserve"> </w:t>
      </w:r>
      <w:r w:rsidR="00A13843">
        <w:rPr>
          <w:rFonts w:ascii="Mazda Type" w:hAnsi="Mazda Type"/>
          <w:sz w:val="20"/>
          <w:szCs w:val="20"/>
          <w:lang w:val="de-AT"/>
        </w:rPr>
        <w:t xml:space="preserve">für </w:t>
      </w:r>
      <w:r w:rsidR="0022149A">
        <w:rPr>
          <w:rFonts w:ascii="Mazda Type" w:hAnsi="Mazda Type"/>
          <w:sz w:val="20"/>
          <w:szCs w:val="20"/>
          <w:lang w:val="de-AT"/>
        </w:rPr>
        <w:t>ein</w:t>
      </w:r>
      <w:r w:rsidR="006145A2">
        <w:rPr>
          <w:rFonts w:ascii="Mazda Type" w:hAnsi="Mazda Type"/>
          <w:sz w:val="20"/>
          <w:szCs w:val="20"/>
          <w:lang w:val="de-AT"/>
        </w:rPr>
        <w:t xml:space="preserve"> Rundum-Sorglos-Paket mit </w:t>
      </w:r>
      <w:r w:rsidR="00E646F9">
        <w:rPr>
          <w:rFonts w:ascii="Mazda Type" w:hAnsi="Mazda Type"/>
          <w:sz w:val="20"/>
          <w:szCs w:val="20"/>
          <w:lang w:val="de-AT"/>
        </w:rPr>
        <w:t xml:space="preserve">vier </w:t>
      </w:r>
      <w:r w:rsidR="00A13843">
        <w:rPr>
          <w:rFonts w:ascii="Mazda Type" w:hAnsi="Mazda Type"/>
          <w:sz w:val="20"/>
          <w:szCs w:val="20"/>
          <w:lang w:val="de-AT"/>
        </w:rPr>
        <w:t>Jahre</w:t>
      </w:r>
      <w:r w:rsidR="006145A2">
        <w:rPr>
          <w:rFonts w:ascii="Mazda Type" w:hAnsi="Mazda Type"/>
          <w:sz w:val="20"/>
          <w:szCs w:val="20"/>
          <w:lang w:val="de-AT"/>
        </w:rPr>
        <w:t>n</w:t>
      </w:r>
      <w:r w:rsidR="00A13843">
        <w:rPr>
          <w:rFonts w:ascii="Mazda Type" w:hAnsi="Mazda Type"/>
          <w:sz w:val="20"/>
          <w:szCs w:val="20"/>
          <w:lang w:val="de-AT"/>
        </w:rPr>
        <w:t xml:space="preserve"> Service und </w:t>
      </w:r>
      <w:r w:rsidR="00E646F9">
        <w:rPr>
          <w:rFonts w:ascii="Mazda Type" w:hAnsi="Mazda Type"/>
          <w:sz w:val="20"/>
          <w:szCs w:val="20"/>
          <w:lang w:val="de-AT"/>
        </w:rPr>
        <w:t xml:space="preserve">fünf </w:t>
      </w:r>
      <w:r w:rsidR="00A13843">
        <w:rPr>
          <w:rFonts w:ascii="Mazda Type" w:hAnsi="Mazda Type"/>
          <w:sz w:val="20"/>
          <w:szCs w:val="20"/>
          <w:lang w:val="de-AT"/>
        </w:rPr>
        <w:t>Jahre</w:t>
      </w:r>
      <w:r w:rsidR="006145A2">
        <w:rPr>
          <w:rFonts w:ascii="Mazda Type" w:hAnsi="Mazda Type"/>
          <w:sz w:val="20"/>
          <w:szCs w:val="20"/>
          <w:lang w:val="de-AT"/>
        </w:rPr>
        <w:t>n</w:t>
      </w:r>
      <w:r w:rsidR="00A13843">
        <w:rPr>
          <w:rFonts w:ascii="Mazda Type" w:hAnsi="Mazda Type"/>
          <w:sz w:val="20"/>
          <w:szCs w:val="20"/>
          <w:lang w:val="de-AT"/>
        </w:rPr>
        <w:t xml:space="preserve"> Garantie </w:t>
      </w:r>
      <w:r w:rsidR="0022149A">
        <w:rPr>
          <w:rFonts w:ascii="Mazda Type" w:hAnsi="Mazda Type"/>
          <w:sz w:val="20"/>
          <w:szCs w:val="20"/>
          <w:lang w:val="de-AT"/>
        </w:rPr>
        <w:t xml:space="preserve">eingelöst werden kann. </w:t>
      </w:r>
      <w:r w:rsidR="006145A2">
        <w:rPr>
          <w:rFonts w:ascii="Mazda Type" w:hAnsi="Mazda Type"/>
          <w:sz w:val="20"/>
          <w:szCs w:val="20"/>
          <w:lang w:val="de-AT"/>
        </w:rPr>
        <w:t xml:space="preserve">Zusätzlich können MX-30 Kunden mit den aktuellen Aktionsboni bis zu 1.800 Euro sparen sowie vom E-Mobilitätsbonus in Höhe von 5.400 Euro profitieren. </w:t>
      </w:r>
    </w:p>
    <w:p w:rsidR="00770970" w:rsidRDefault="00770970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EA139D" w:rsidRDefault="004530DC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Der Mazda MX-30 erweitert das breite Modellangebot der Marke nicht nur um ein rein elektrisch betriebenes Modell, sondern setzt auch ganz neue Maßstä</w:t>
      </w:r>
      <w:r w:rsidR="006A60CB">
        <w:rPr>
          <w:rFonts w:ascii="Mazda Type" w:hAnsi="Mazda Type"/>
          <w:sz w:val="20"/>
          <w:szCs w:val="20"/>
          <w:lang w:val="de-AT"/>
        </w:rPr>
        <w:t>b</w:t>
      </w:r>
      <w:r w:rsidR="00EA139D">
        <w:rPr>
          <w:rFonts w:ascii="Mazda Type" w:hAnsi="Mazda Type"/>
          <w:sz w:val="20"/>
          <w:szCs w:val="20"/>
          <w:lang w:val="de-AT"/>
        </w:rPr>
        <w:t>e in puncto Nachhaltigkeit. Denn mit der</w:t>
      </w:r>
      <w:r w:rsidR="006A60CB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35,5 kWh große</w:t>
      </w:r>
      <w:r w:rsidR="00EA139D">
        <w:rPr>
          <w:rFonts w:ascii="Mazda Type" w:hAnsi="Mazda Type"/>
          <w:sz w:val="20"/>
          <w:szCs w:val="20"/>
          <w:lang w:val="de-AT"/>
        </w:rPr>
        <w:t>n</w:t>
      </w:r>
      <w:r>
        <w:rPr>
          <w:rFonts w:ascii="Mazda Type" w:hAnsi="Mazda Type"/>
          <w:sz w:val="20"/>
          <w:szCs w:val="20"/>
          <w:lang w:val="de-AT"/>
        </w:rPr>
        <w:t xml:space="preserve"> Batterie</w:t>
      </w:r>
      <w:r w:rsidR="00EA139D">
        <w:rPr>
          <w:rFonts w:ascii="Mazda Type" w:hAnsi="Mazda Type"/>
          <w:sz w:val="20"/>
          <w:szCs w:val="20"/>
          <w:lang w:val="de-AT"/>
        </w:rPr>
        <w:t xml:space="preserve"> ist man im Alltag gut unterwegs, gleichzeitig sorgt das </w:t>
      </w:r>
      <w:r w:rsidR="001326B5">
        <w:rPr>
          <w:rFonts w:ascii="Mazda Type" w:hAnsi="Mazda Type"/>
          <w:sz w:val="20"/>
          <w:szCs w:val="20"/>
          <w:lang w:val="de-AT"/>
        </w:rPr>
        <w:t>geringere</w:t>
      </w:r>
      <w:r w:rsidR="00EA139D">
        <w:rPr>
          <w:rFonts w:ascii="Mazda Type" w:hAnsi="Mazda Type"/>
          <w:sz w:val="20"/>
          <w:szCs w:val="20"/>
          <w:lang w:val="de-AT"/>
        </w:rPr>
        <w:t xml:space="preserve"> Gewicht der Akkus für ein agiles Handling und schont nebenbei Ressourcen bei der Herstellung. </w:t>
      </w:r>
    </w:p>
    <w:p w:rsidR="004530DC" w:rsidRDefault="00EA139D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Im</w:t>
      </w:r>
      <w:r w:rsidR="006145A2">
        <w:rPr>
          <w:rFonts w:ascii="Mazda Type" w:hAnsi="Mazda Type"/>
          <w:sz w:val="20"/>
          <w:szCs w:val="20"/>
          <w:lang w:val="de-AT"/>
        </w:rPr>
        <w:t xml:space="preserve"> Innenraum kommen </w:t>
      </w:r>
      <w:r w:rsidR="006A1955">
        <w:rPr>
          <w:rFonts w:ascii="Mazda Type" w:hAnsi="Mazda Type"/>
          <w:sz w:val="20"/>
          <w:szCs w:val="20"/>
          <w:lang w:val="de-AT"/>
        </w:rPr>
        <w:t>nachhaltige</w:t>
      </w:r>
      <w:r w:rsidR="00031336">
        <w:rPr>
          <w:rFonts w:ascii="Mazda Type" w:hAnsi="Mazda Type"/>
          <w:sz w:val="20"/>
          <w:szCs w:val="20"/>
          <w:lang w:val="de-AT"/>
        </w:rPr>
        <w:t xml:space="preserve"> Rohstoffe wie Kork</w:t>
      </w:r>
      <w:r>
        <w:rPr>
          <w:rFonts w:ascii="Mazda Type" w:hAnsi="Mazda Type"/>
          <w:sz w:val="20"/>
          <w:szCs w:val="20"/>
          <w:lang w:val="de-AT"/>
        </w:rPr>
        <w:t xml:space="preserve"> oder</w:t>
      </w:r>
      <w:r w:rsidR="006A1955">
        <w:rPr>
          <w:rFonts w:ascii="Mazda Type" w:hAnsi="Mazda Type"/>
          <w:sz w:val="20"/>
          <w:szCs w:val="20"/>
          <w:lang w:val="de-AT"/>
        </w:rPr>
        <w:t xml:space="preserve"> recycelte Materialien zum </w:t>
      </w:r>
      <w:r w:rsidR="00031336">
        <w:rPr>
          <w:rFonts w:ascii="Mazda Type" w:hAnsi="Mazda Type"/>
          <w:sz w:val="20"/>
          <w:szCs w:val="20"/>
          <w:lang w:val="de-AT"/>
        </w:rPr>
        <w:t xml:space="preserve">Einsatz. Für den </w:t>
      </w:r>
      <w:r w:rsidR="006A1955">
        <w:rPr>
          <w:rFonts w:ascii="Mazda Type" w:hAnsi="Mazda Type"/>
          <w:sz w:val="20"/>
          <w:szCs w:val="20"/>
          <w:lang w:val="de-AT"/>
        </w:rPr>
        <w:t xml:space="preserve">besonderen </w:t>
      </w:r>
      <w:r w:rsidR="00031336">
        <w:rPr>
          <w:rFonts w:ascii="Mazda Type" w:hAnsi="Mazda Type"/>
          <w:sz w:val="20"/>
          <w:szCs w:val="20"/>
          <w:lang w:val="de-AT"/>
        </w:rPr>
        <w:t xml:space="preserve">Eyecatcher beim sonst schnörkellosen Außendesign </w:t>
      </w:r>
      <w:r w:rsidR="006145A2">
        <w:rPr>
          <w:rFonts w:ascii="Mazda Type" w:hAnsi="Mazda Type"/>
          <w:sz w:val="20"/>
          <w:szCs w:val="20"/>
          <w:lang w:val="de-AT"/>
        </w:rPr>
        <w:t xml:space="preserve">des MX-30 </w:t>
      </w:r>
      <w:r w:rsidR="00031336">
        <w:rPr>
          <w:rFonts w:ascii="Mazda Type" w:hAnsi="Mazda Type"/>
          <w:sz w:val="20"/>
          <w:szCs w:val="20"/>
          <w:lang w:val="de-AT"/>
        </w:rPr>
        <w:t xml:space="preserve">sorgen gegenläufig öffnende Freestyle-Türen, die außerdem ein großzügiges Raumgefühl </w:t>
      </w:r>
      <w:r w:rsidR="006145A2">
        <w:rPr>
          <w:rFonts w:ascii="Mazda Type" w:hAnsi="Mazda Type"/>
          <w:sz w:val="20"/>
          <w:szCs w:val="20"/>
          <w:lang w:val="de-AT"/>
        </w:rPr>
        <w:t xml:space="preserve">in die Passagierkabine bringen. </w:t>
      </w:r>
      <w:r>
        <w:rPr>
          <w:rFonts w:ascii="Mazda Type" w:hAnsi="Mazda Type"/>
          <w:sz w:val="20"/>
          <w:szCs w:val="20"/>
          <w:lang w:val="de-AT"/>
        </w:rPr>
        <w:t>Bereits ab der Basisausstattung verfügt d</w:t>
      </w:r>
      <w:r w:rsidR="006A1955">
        <w:rPr>
          <w:rFonts w:ascii="Mazda Type" w:hAnsi="Mazda Type"/>
          <w:sz w:val="20"/>
          <w:szCs w:val="20"/>
          <w:lang w:val="de-AT"/>
        </w:rPr>
        <w:t>er MX-30 über üppiges Equipment. F</w:t>
      </w:r>
      <w:r>
        <w:rPr>
          <w:rFonts w:ascii="Mazda Type" w:hAnsi="Mazda Type"/>
          <w:sz w:val="20"/>
          <w:szCs w:val="20"/>
          <w:lang w:val="de-AT"/>
        </w:rPr>
        <w:t>ür Individualisierungswünsche stehen verschiedene Optionspakete und zwei außergewöhnliche Innenraumdesigns</w:t>
      </w:r>
      <w:r w:rsidR="006A1955">
        <w:rPr>
          <w:rFonts w:ascii="Mazda Type" w:hAnsi="Mazda Type"/>
          <w:sz w:val="20"/>
          <w:szCs w:val="20"/>
          <w:lang w:val="de-AT"/>
        </w:rPr>
        <w:t xml:space="preserve"> namens Premium Modern und Premium </w:t>
      </w:r>
      <w:proofErr w:type="spellStart"/>
      <w:r w:rsidR="006A1955">
        <w:rPr>
          <w:rFonts w:ascii="Mazda Type" w:hAnsi="Mazda Type"/>
          <w:sz w:val="20"/>
          <w:szCs w:val="20"/>
          <w:lang w:val="de-AT"/>
        </w:rPr>
        <w:t>Vintage</w:t>
      </w:r>
      <w:proofErr w:type="spellEnd"/>
      <w:r>
        <w:rPr>
          <w:rFonts w:ascii="Mazda Type" w:hAnsi="Mazda Type"/>
          <w:sz w:val="20"/>
          <w:szCs w:val="20"/>
          <w:lang w:val="de-AT"/>
        </w:rPr>
        <w:t xml:space="preserve"> zur Verfügung. Die Preise für </w:t>
      </w:r>
      <w:r w:rsidR="006A1955">
        <w:rPr>
          <w:rFonts w:ascii="Mazda Type" w:hAnsi="Mazda Type"/>
          <w:sz w:val="20"/>
          <w:szCs w:val="20"/>
          <w:lang w:val="de-AT"/>
        </w:rPr>
        <w:t>das rein elektrisch betrieben</w:t>
      </w:r>
      <w:r w:rsidR="00764871">
        <w:rPr>
          <w:rFonts w:ascii="Mazda Type" w:hAnsi="Mazda Type"/>
          <w:sz w:val="20"/>
          <w:szCs w:val="20"/>
          <w:lang w:val="de-AT"/>
        </w:rPr>
        <w:t>e</w:t>
      </w:r>
      <w:bookmarkStart w:id="0" w:name="_GoBack"/>
      <w:bookmarkEnd w:id="0"/>
      <w:r w:rsidR="006A1955">
        <w:rPr>
          <w:rFonts w:ascii="Mazda Type" w:hAnsi="Mazda Type"/>
          <w:sz w:val="20"/>
          <w:szCs w:val="20"/>
          <w:lang w:val="de-AT"/>
        </w:rPr>
        <w:t xml:space="preserve"> Mazda-SUV</w:t>
      </w:r>
      <w:r>
        <w:rPr>
          <w:rFonts w:ascii="Mazda Type" w:hAnsi="Mazda Type"/>
          <w:sz w:val="20"/>
          <w:szCs w:val="20"/>
          <w:lang w:val="de-AT"/>
        </w:rPr>
        <w:t xml:space="preserve"> starten bei 34.990 Euro. </w:t>
      </w:r>
    </w:p>
    <w:p w:rsidR="00770970" w:rsidRDefault="00770970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770970" w:rsidRDefault="006A1955" w:rsidP="006A195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Die</w:t>
      </w:r>
      <w:r w:rsidR="006145A2">
        <w:rPr>
          <w:rFonts w:ascii="Mazda Type" w:hAnsi="Mazda Type"/>
          <w:sz w:val="20"/>
          <w:szCs w:val="20"/>
          <w:lang w:val="de-AT"/>
        </w:rPr>
        <w:t xml:space="preserve"> MX-30 Online Bonus</w:t>
      </w:r>
      <w:r w:rsidR="00770970">
        <w:rPr>
          <w:rFonts w:ascii="Mazda Type" w:hAnsi="Mazda Type"/>
          <w:sz w:val="20"/>
          <w:szCs w:val="20"/>
          <w:lang w:val="de-AT"/>
        </w:rPr>
        <w:t xml:space="preserve"> </w:t>
      </w:r>
      <w:r>
        <w:rPr>
          <w:rFonts w:ascii="Mazda Type" w:hAnsi="Mazda Type"/>
          <w:sz w:val="20"/>
          <w:szCs w:val="20"/>
          <w:lang w:val="de-AT"/>
        </w:rPr>
        <w:t>Aktion gilt</w:t>
      </w:r>
      <w:r w:rsidR="00CE7FBC">
        <w:rPr>
          <w:rFonts w:ascii="Mazda Type" w:hAnsi="Mazda Type"/>
          <w:sz w:val="20"/>
          <w:szCs w:val="20"/>
          <w:lang w:val="de-AT"/>
        </w:rPr>
        <w:t xml:space="preserve"> bis Ende </w:t>
      </w:r>
      <w:r w:rsidR="004530DC">
        <w:rPr>
          <w:rFonts w:ascii="Mazda Type" w:hAnsi="Mazda Type"/>
          <w:sz w:val="20"/>
          <w:szCs w:val="20"/>
          <w:lang w:val="de-AT"/>
        </w:rPr>
        <w:t>September</w:t>
      </w:r>
      <w:r w:rsidR="00CE7FBC">
        <w:rPr>
          <w:rFonts w:ascii="Mazda Type" w:hAnsi="Mazda Type"/>
          <w:sz w:val="20"/>
          <w:szCs w:val="20"/>
          <w:lang w:val="de-AT"/>
        </w:rPr>
        <w:t xml:space="preserve"> </w:t>
      </w:r>
      <w:r w:rsidR="00770970">
        <w:rPr>
          <w:rFonts w:ascii="Mazda Type" w:hAnsi="Mazda Type"/>
          <w:sz w:val="20"/>
          <w:szCs w:val="20"/>
          <w:lang w:val="de-AT"/>
        </w:rPr>
        <w:t xml:space="preserve">für jede gebuchte Probefahrt </w:t>
      </w:r>
      <w:r w:rsidR="004530DC">
        <w:rPr>
          <w:rFonts w:ascii="Mazda Type" w:hAnsi="Mazda Type"/>
          <w:sz w:val="20"/>
          <w:szCs w:val="20"/>
          <w:lang w:val="de-AT"/>
        </w:rPr>
        <w:t xml:space="preserve">und jedes angeforderte Angebot </w:t>
      </w:r>
      <w:r w:rsidR="00E3213F">
        <w:rPr>
          <w:rFonts w:ascii="Mazda Type" w:hAnsi="Mazda Type"/>
          <w:sz w:val="20"/>
          <w:szCs w:val="20"/>
          <w:lang w:val="de-AT"/>
        </w:rPr>
        <w:t xml:space="preserve">für den Mazda MX-30 </w:t>
      </w:r>
      <w:r w:rsidR="00770970">
        <w:rPr>
          <w:rFonts w:ascii="Mazda Type" w:hAnsi="Mazda Type"/>
          <w:sz w:val="20"/>
          <w:szCs w:val="20"/>
          <w:lang w:val="de-AT"/>
        </w:rPr>
        <w:t xml:space="preserve">auf </w:t>
      </w:r>
      <w:hyperlink r:id="rId11" w:history="1">
        <w:r w:rsidR="00770970" w:rsidRPr="00662E10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</w:t>
        </w:r>
      </w:hyperlink>
      <w:r w:rsidR="00770970">
        <w:rPr>
          <w:rFonts w:ascii="Mazda Type" w:hAnsi="Mazda Type"/>
          <w:sz w:val="20"/>
          <w:szCs w:val="20"/>
          <w:lang w:val="de-AT"/>
        </w:rPr>
        <w:t xml:space="preserve">. </w:t>
      </w:r>
    </w:p>
    <w:p w:rsidR="004530DC" w:rsidRDefault="004530DC" w:rsidP="00770970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2F279C" w:rsidRPr="00BC5D5A" w:rsidRDefault="000B7A10" w:rsidP="00E646F9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:rsidR="002F279C" w:rsidRPr="00BC5D5A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BC5D5A" w:rsidRDefault="00EA139D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>
        <w:rPr>
          <w:rFonts w:ascii="Mazda Type" w:hAnsi="Mazda Type"/>
          <w:sz w:val="20"/>
          <w:szCs w:val="20"/>
          <w:lang w:val="de-AT"/>
        </w:rPr>
        <w:t>Klagenfurt, 02. Juli 2021</w:t>
      </w:r>
      <w:r w:rsidR="00D02034">
        <w:rPr>
          <w:rFonts w:ascii="Mazda Type" w:hAnsi="Mazda Type"/>
          <w:sz w:val="20"/>
          <w:szCs w:val="20"/>
          <w:lang w:val="de-AT"/>
        </w:rPr>
        <w:t xml:space="preserve"> </w:t>
      </w:r>
    </w:p>
    <w:sectPr w:rsidR="003538D9" w:rsidRPr="00BC5D5A" w:rsidSect="00E149E2">
      <w:headerReference w:type="default" r:id="rId12"/>
      <w:footerReference w:type="default" r:id="rId13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764871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1336"/>
    <w:rsid w:val="000337D9"/>
    <w:rsid w:val="00036D90"/>
    <w:rsid w:val="0004574C"/>
    <w:rsid w:val="00051974"/>
    <w:rsid w:val="00052B2E"/>
    <w:rsid w:val="00054126"/>
    <w:rsid w:val="000554D8"/>
    <w:rsid w:val="00055A4C"/>
    <w:rsid w:val="00061D58"/>
    <w:rsid w:val="0006499C"/>
    <w:rsid w:val="00065445"/>
    <w:rsid w:val="00065F6C"/>
    <w:rsid w:val="00073E84"/>
    <w:rsid w:val="000744E3"/>
    <w:rsid w:val="0007463E"/>
    <w:rsid w:val="00075463"/>
    <w:rsid w:val="000806D4"/>
    <w:rsid w:val="00080F78"/>
    <w:rsid w:val="00082436"/>
    <w:rsid w:val="000872EE"/>
    <w:rsid w:val="000947FA"/>
    <w:rsid w:val="00094BB4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2F9F"/>
    <w:rsid w:val="000E5252"/>
    <w:rsid w:val="000F4459"/>
    <w:rsid w:val="000F56AE"/>
    <w:rsid w:val="00101715"/>
    <w:rsid w:val="001047DD"/>
    <w:rsid w:val="001101AF"/>
    <w:rsid w:val="0011298D"/>
    <w:rsid w:val="001160E8"/>
    <w:rsid w:val="001326B5"/>
    <w:rsid w:val="0014014B"/>
    <w:rsid w:val="00143131"/>
    <w:rsid w:val="001452DB"/>
    <w:rsid w:val="0014776A"/>
    <w:rsid w:val="00151612"/>
    <w:rsid w:val="00154A66"/>
    <w:rsid w:val="00160176"/>
    <w:rsid w:val="00170CCC"/>
    <w:rsid w:val="00176B70"/>
    <w:rsid w:val="00192B74"/>
    <w:rsid w:val="00192C4B"/>
    <w:rsid w:val="00194555"/>
    <w:rsid w:val="0019632C"/>
    <w:rsid w:val="001A02DA"/>
    <w:rsid w:val="001A62F6"/>
    <w:rsid w:val="001C5E41"/>
    <w:rsid w:val="001D77EE"/>
    <w:rsid w:val="001E4DF9"/>
    <w:rsid w:val="00203D15"/>
    <w:rsid w:val="00203F1D"/>
    <w:rsid w:val="0020715C"/>
    <w:rsid w:val="0021181B"/>
    <w:rsid w:val="0022149A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3EBA"/>
    <w:rsid w:val="002C46B7"/>
    <w:rsid w:val="002D1211"/>
    <w:rsid w:val="002E059A"/>
    <w:rsid w:val="002E3D08"/>
    <w:rsid w:val="002E6DD1"/>
    <w:rsid w:val="002F1343"/>
    <w:rsid w:val="002F279C"/>
    <w:rsid w:val="002F5DE9"/>
    <w:rsid w:val="002F6439"/>
    <w:rsid w:val="00300FC6"/>
    <w:rsid w:val="00302739"/>
    <w:rsid w:val="00306658"/>
    <w:rsid w:val="003105A4"/>
    <w:rsid w:val="003131F1"/>
    <w:rsid w:val="00316848"/>
    <w:rsid w:val="003170A0"/>
    <w:rsid w:val="003214EB"/>
    <w:rsid w:val="00322DCF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B01"/>
    <w:rsid w:val="00360CD3"/>
    <w:rsid w:val="00361D19"/>
    <w:rsid w:val="00363EFD"/>
    <w:rsid w:val="003700CE"/>
    <w:rsid w:val="00372981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738"/>
    <w:rsid w:val="003D0F1D"/>
    <w:rsid w:val="003D23FE"/>
    <w:rsid w:val="003D5C4F"/>
    <w:rsid w:val="003D7425"/>
    <w:rsid w:val="003E418F"/>
    <w:rsid w:val="003E769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30DC"/>
    <w:rsid w:val="004561EE"/>
    <w:rsid w:val="004649DE"/>
    <w:rsid w:val="0047594E"/>
    <w:rsid w:val="0047698E"/>
    <w:rsid w:val="00492428"/>
    <w:rsid w:val="0049369B"/>
    <w:rsid w:val="0049457D"/>
    <w:rsid w:val="004A6A8A"/>
    <w:rsid w:val="004A7C8B"/>
    <w:rsid w:val="004B0FA0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13C54"/>
    <w:rsid w:val="00523565"/>
    <w:rsid w:val="00527B35"/>
    <w:rsid w:val="0053093D"/>
    <w:rsid w:val="005317F0"/>
    <w:rsid w:val="005323B0"/>
    <w:rsid w:val="00535159"/>
    <w:rsid w:val="005406B2"/>
    <w:rsid w:val="0054732E"/>
    <w:rsid w:val="00550962"/>
    <w:rsid w:val="00563815"/>
    <w:rsid w:val="00570F8C"/>
    <w:rsid w:val="00574C5E"/>
    <w:rsid w:val="00576039"/>
    <w:rsid w:val="005813BD"/>
    <w:rsid w:val="00583875"/>
    <w:rsid w:val="0058697B"/>
    <w:rsid w:val="00594E65"/>
    <w:rsid w:val="00597BE1"/>
    <w:rsid w:val="005A5C30"/>
    <w:rsid w:val="005B1228"/>
    <w:rsid w:val="005B5763"/>
    <w:rsid w:val="005D0F9C"/>
    <w:rsid w:val="005D16BF"/>
    <w:rsid w:val="005D73BA"/>
    <w:rsid w:val="005F20F7"/>
    <w:rsid w:val="005F710D"/>
    <w:rsid w:val="006145A2"/>
    <w:rsid w:val="00624D80"/>
    <w:rsid w:val="00625288"/>
    <w:rsid w:val="0062531F"/>
    <w:rsid w:val="006304E7"/>
    <w:rsid w:val="00632CC1"/>
    <w:rsid w:val="00633065"/>
    <w:rsid w:val="00641A2D"/>
    <w:rsid w:val="00645E14"/>
    <w:rsid w:val="00650EA7"/>
    <w:rsid w:val="0065263D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1955"/>
    <w:rsid w:val="006A33DF"/>
    <w:rsid w:val="006A60CB"/>
    <w:rsid w:val="006C3B2C"/>
    <w:rsid w:val="006C4441"/>
    <w:rsid w:val="006D1634"/>
    <w:rsid w:val="006D3127"/>
    <w:rsid w:val="006E1FBD"/>
    <w:rsid w:val="006F2696"/>
    <w:rsid w:val="006F5CC1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57FD0"/>
    <w:rsid w:val="00761C44"/>
    <w:rsid w:val="00764871"/>
    <w:rsid w:val="00770970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6E1E"/>
    <w:rsid w:val="00802A2B"/>
    <w:rsid w:val="00806D2E"/>
    <w:rsid w:val="00811414"/>
    <w:rsid w:val="0083115D"/>
    <w:rsid w:val="008361E6"/>
    <w:rsid w:val="0084351E"/>
    <w:rsid w:val="00844CB5"/>
    <w:rsid w:val="00847D31"/>
    <w:rsid w:val="008502F1"/>
    <w:rsid w:val="00850939"/>
    <w:rsid w:val="008535DD"/>
    <w:rsid w:val="0085755B"/>
    <w:rsid w:val="00860882"/>
    <w:rsid w:val="00867527"/>
    <w:rsid w:val="008717A7"/>
    <w:rsid w:val="00871AAF"/>
    <w:rsid w:val="00881A86"/>
    <w:rsid w:val="0089025E"/>
    <w:rsid w:val="008946DA"/>
    <w:rsid w:val="00895E45"/>
    <w:rsid w:val="0089697B"/>
    <w:rsid w:val="008A07A5"/>
    <w:rsid w:val="008A135B"/>
    <w:rsid w:val="008A2253"/>
    <w:rsid w:val="008A64F6"/>
    <w:rsid w:val="008A7477"/>
    <w:rsid w:val="008B7E14"/>
    <w:rsid w:val="008C3EE6"/>
    <w:rsid w:val="008D1EFC"/>
    <w:rsid w:val="008D3473"/>
    <w:rsid w:val="008D3F9A"/>
    <w:rsid w:val="008E0AC7"/>
    <w:rsid w:val="008E2DAA"/>
    <w:rsid w:val="008E4645"/>
    <w:rsid w:val="008E52B0"/>
    <w:rsid w:val="008E6676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0699"/>
    <w:rsid w:val="009975E0"/>
    <w:rsid w:val="009979DE"/>
    <w:rsid w:val="009A0E35"/>
    <w:rsid w:val="009A116B"/>
    <w:rsid w:val="009A362F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C7DAC"/>
    <w:rsid w:val="009D1BE2"/>
    <w:rsid w:val="009D1C37"/>
    <w:rsid w:val="009E3F29"/>
    <w:rsid w:val="009E7531"/>
    <w:rsid w:val="009F0F4B"/>
    <w:rsid w:val="009F435A"/>
    <w:rsid w:val="00A044B0"/>
    <w:rsid w:val="00A13843"/>
    <w:rsid w:val="00A15E37"/>
    <w:rsid w:val="00A251B2"/>
    <w:rsid w:val="00A27A50"/>
    <w:rsid w:val="00A32B42"/>
    <w:rsid w:val="00A35B74"/>
    <w:rsid w:val="00A371B4"/>
    <w:rsid w:val="00A403C1"/>
    <w:rsid w:val="00A409FB"/>
    <w:rsid w:val="00A40B74"/>
    <w:rsid w:val="00A448F0"/>
    <w:rsid w:val="00A449D6"/>
    <w:rsid w:val="00A57E1F"/>
    <w:rsid w:val="00A63B56"/>
    <w:rsid w:val="00A64C52"/>
    <w:rsid w:val="00A6693D"/>
    <w:rsid w:val="00A67A54"/>
    <w:rsid w:val="00A67BAA"/>
    <w:rsid w:val="00A704B1"/>
    <w:rsid w:val="00A70DB0"/>
    <w:rsid w:val="00A74F02"/>
    <w:rsid w:val="00A75198"/>
    <w:rsid w:val="00A81BCD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D2BFE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B00FB"/>
    <w:rsid w:val="00BC5D5A"/>
    <w:rsid w:val="00BC6C8E"/>
    <w:rsid w:val="00BD6067"/>
    <w:rsid w:val="00BE1CD6"/>
    <w:rsid w:val="00BE2DAB"/>
    <w:rsid w:val="00BF1A81"/>
    <w:rsid w:val="00BF1E94"/>
    <w:rsid w:val="00BF22D6"/>
    <w:rsid w:val="00BF3D69"/>
    <w:rsid w:val="00BF4267"/>
    <w:rsid w:val="00BF67AC"/>
    <w:rsid w:val="00BF790A"/>
    <w:rsid w:val="00BF7C3D"/>
    <w:rsid w:val="00C014D0"/>
    <w:rsid w:val="00C04969"/>
    <w:rsid w:val="00C07A98"/>
    <w:rsid w:val="00C11DE6"/>
    <w:rsid w:val="00C14509"/>
    <w:rsid w:val="00C21814"/>
    <w:rsid w:val="00C2456D"/>
    <w:rsid w:val="00C25389"/>
    <w:rsid w:val="00C3064C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94092"/>
    <w:rsid w:val="00C97FC8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E7FBC"/>
    <w:rsid w:val="00CF0BBC"/>
    <w:rsid w:val="00CF424A"/>
    <w:rsid w:val="00D01966"/>
    <w:rsid w:val="00D02034"/>
    <w:rsid w:val="00D0656E"/>
    <w:rsid w:val="00D06664"/>
    <w:rsid w:val="00D10FBE"/>
    <w:rsid w:val="00D12A18"/>
    <w:rsid w:val="00D14A74"/>
    <w:rsid w:val="00D214D3"/>
    <w:rsid w:val="00D242D7"/>
    <w:rsid w:val="00D319C1"/>
    <w:rsid w:val="00D33D28"/>
    <w:rsid w:val="00D356FA"/>
    <w:rsid w:val="00D402AB"/>
    <w:rsid w:val="00D457D8"/>
    <w:rsid w:val="00D52859"/>
    <w:rsid w:val="00D52A20"/>
    <w:rsid w:val="00D53919"/>
    <w:rsid w:val="00D5727B"/>
    <w:rsid w:val="00D60505"/>
    <w:rsid w:val="00D644B3"/>
    <w:rsid w:val="00D6762F"/>
    <w:rsid w:val="00D70BEF"/>
    <w:rsid w:val="00D71DA9"/>
    <w:rsid w:val="00D757F6"/>
    <w:rsid w:val="00D85E02"/>
    <w:rsid w:val="00D864C0"/>
    <w:rsid w:val="00D90667"/>
    <w:rsid w:val="00D91295"/>
    <w:rsid w:val="00D972DF"/>
    <w:rsid w:val="00DA4636"/>
    <w:rsid w:val="00DB0C80"/>
    <w:rsid w:val="00DB3D49"/>
    <w:rsid w:val="00DC172C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169B6"/>
    <w:rsid w:val="00E20EFC"/>
    <w:rsid w:val="00E238AA"/>
    <w:rsid w:val="00E261EE"/>
    <w:rsid w:val="00E3213F"/>
    <w:rsid w:val="00E33BAB"/>
    <w:rsid w:val="00E3791C"/>
    <w:rsid w:val="00E40249"/>
    <w:rsid w:val="00E50397"/>
    <w:rsid w:val="00E6113C"/>
    <w:rsid w:val="00E646F9"/>
    <w:rsid w:val="00E66B2C"/>
    <w:rsid w:val="00E755BC"/>
    <w:rsid w:val="00E76081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966F6"/>
    <w:rsid w:val="00EA139D"/>
    <w:rsid w:val="00EA3D21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0589"/>
    <w:rsid w:val="00EF26CA"/>
    <w:rsid w:val="00EF6775"/>
    <w:rsid w:val="00F0403D"/>
    <w:rsid w:val="00F06975"/>
    <w:rsid w:val="00F06D34"/>
    <w:rsid w:val="00F07D51"/>
    <w:rsid w:val="00F07F2F"/>
    <w:rsid w:val="00F12D54"/>
    <w:rsid w:val="00F157B0"/>
    <w:rsid w:val="00F16FE5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2BBB"/>
    <w:rsid w:val="00F961BB"/>
    <w:rsid w:val="00FA436C"/>
    <w:rsid w:val="00FB5725"/>
    <w:rsid w:val="00FD136C"/>
    <w:rsid w:val="00FD3F39"/>
    <w:rsid w:val="00FD4A83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.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zda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760EB-280C-4E22-9A35-6A6950D4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17</cp:revision>
  <cp:lastPrinted>2020-12-21T16:23:00Z</cp:lastPrinted>
  <dcterms:created xsi:type="dcterms:W3CDTF">2021-06-16T08:29:00Z</dcterms:created>
  <dcterms:modified xsi:type="dcterms:W3CDTF">2021-07-02T09:06:00Z</dcterms:modified>
</cp:coreProperties>
</file>